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DF" w:rsidRPr="000E72DF" w:rsidRDefault="000E72DF" w:rsidP="000E72DF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2DF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-520065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DF" w:rsidRPr="000E72DF" w:rsidRDefault="005E0714" w:rsidP="005E07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2D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0E72D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</w:t>
      </w:r>
      <w:r w:rsidR="000E72DF" w:rsidRPr="000E72D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0E72DF" w:rsidRPr="000E72DF" w:rsidRDefault="000E72DF" w:rsidP="000E72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2D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0E72DF" w:rsidRPr="000E72DF" w:rsidRDefault="000E72DF" w:rsidP="000E72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2DF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0E72DF" w:rsidRPr="007A4706" w:rsidRDefault="000E72DF" w:rsidP="00905D25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0E72DF" w:rsidRDefault="000E72DF" w:rsidP="000E72DF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ПОСТАНОВЛЕНИЕ</w:t>
      </w:r>
    </w:p>
    <w:p w:rsidR="000E72DF" w:rsidRPr="0040559F" w:rsidRDefault="000E72DF" w:rsidP="000E72DF">
      <w:pPr>
        <w:jc w:val="center"/>
        <w:rPr>
          <w:rFonts w:ascii="Times New Roman" w:hAnsi="Times New Roman"/>
          <w:b/>
          <w:sz w:val="28"/>
          <w:szCs w:val="28"/>
        </w:rPr>
      </w:pPr>
      <w:r w:rsidRPr="0040559F">
        <w:rPr>
          <w:rFonts w:ascii="Times New Roman" w:hAnsi="Times New Roman"/>
          <w:b/>
          <w:sz w:val="28"/>
          <w:szCs w:val="28"/>
        </w:rPr>
        <w:t>от «</w:t>
      </w:r>
      <w:r w:rsidR="0098105B">
        <w:rPr>
          <w:rFonts w:ascii="Times New Roman" w:hAnsi="Times New Roman"/>
          <w:b/>
          <w:sz w:val="28"/>
          <w:szCs w:val="28"/>
        </w:rPr>
        <w:t>24</w:t>
      </w:r>
      <w:r w:rsidRPr="0040559F">
        <w:rPr>
          <w:rFonts w:ascii="Times New Roman" w:hAnsi="Times New Roman"/>
          <w:b/>
          <w:sz w:val="28"/>
          <w:szCs w:val="28"/>
        </w:rPr>
        <w:t xml:space="preserve">»  </w:t>
      </w:r>
      <w:r w:rsidR="0098105B">
        <w:rPr>
          <w:rFonts w:ascii="Times New Roman" w:hAnsi="Times New Roman"/>
          <w:b/>
          <w:sz w:val="28"/>
          <w:szCs w:val="28"/>
        </w:rPr>
        <w:t>марта</w:t>
      </w:r>
      <w:r w:rsidRPr="0040559F">
        <w:rPr>
          <w:rFonts w:ascii="Times New Roman" w:hAnsi="Times New Roman"/>
          <w:b/>
          <w:sz w:val="28"/>
          <w:szCs w:val="28"/>
        </w:rPr>
        <w:t xml:space="preserve">  201</w:t>
      </w:r>
      <w:r w:rsidR="0098105B">
        <w:rPr>
          <w:rFonts w:ascii="Times New Roman" w:hAnsi="Times New Roman"/>
          <w:b/>
          <w:sz w:val="28"/>
          <w:szCs w:val="28"/>
        </w:rPr>
        <w:t>7</w:t>
      </w:r>
      <w:r w:rsidRPr="0040559F">
        <w:rPr>
          <w:rFonts w:ascii="Times New Roman" w:hAnsi="Times New Roman"/>
          <w:b/>
          <w:sz w:val="28"/>
          <w:szCs w:val="28"/>
        </w:rPr>
        <w:t xml:space="preserve">  года   №</w:t>
      </w:r>
      <w:r w:rsidR="0098105B">
        <w:rPr>
          <w:rFonts w:ascii="Times New Roman" w:hAnsi="Times New Roman"/>
          <w:b/>
          <w:sz w:val="28"/>
          <w:szCs w:val="28"/>
        </w:rPr>
        <w:t xml:space="preserve"> 37</w:t>
      </w:r>
      <w:r w:rsidRPr="004055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40559F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</w:p>
    <w:p w:rsidR="000E72DF" w:rsidRPr="007A4706" w:rsidRDefault="000E72DF" w:rsidP="000E72DF">
      <w:pPr>
        <w:jc w:val="center"/>
        <w:rPr>
          <w:rFonts w:ascii="Times New Roman" w:hAnsi="Times New Roman"/>
          <w:b/>
          <w:sz w:val="28"/>
          <w:szCs w:val="28"/>
        </w:rPr>
      </w:pPr>
      <w:r w:rsidRPr="007A4706"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r w:rsidR="00385CD6">
        <w:rPr>
          <w:rFonts w:ascii="Times New Roman" w:hAnsi="Times New Roman"/>
          <w:b/>
          <w:sz w:val="28"/>
          <w:szCs w:val="28"/>
        </w:rPr>
        <w:t>П</w:t>
      </w:r>
      <w:r w:rsidRPr="007A4706">
        <w:rPr>
          <w:rFonts w:ascii="Times New Roman" w:hAnsi="Times New Roman"/>
          <w:b/>
          <w:sz w:val="28"/>
          <w:szCs w:val="28"/>
        </w:rPr>
        <w:t xml:space="preserve">остановление Администрации сельского поселения Курумоч муниципального района Волжский Самарской области  от «15»  января  2016  года   №  </w:t>
      </w:r>
      <w:r w:rsidRPr="007A4706">
        <w:rPr>
          <w:rFonts w:ascii="Times New Roman" w:hAnsi="Times New Roman"/>
          <w:b/>
          <w:noProof/>
          <w:sz w:val="28"/>
          <w:szCs w:val="28"/>
        </w:rPr>
        <w:t xml:space="preserve">6  </w:t>
      </w:r>
      <w:r w:rsidRPr="007A4706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7A4706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«</w:t>
      </w:r>
      <w:r w:rsidRPr="007A4706">
        <w:rPr>
          <w:rFonts w:ascii="Times New Roman" w:hAnsi="Times New Roman"/>
          <w:b/>
          <w:kern w:val="2"/>
          <w:sz w:val="28"/>
          <w:szCs w:val="28"/>
        </w:rPr>
        <w:t xml:space="preserve">Выдача документов (единого жилищного документа, копии финансово-лицевого счета, </w:t>
      </w:r>
      <w:r w:rsidRPr="00CE5A94">
        <w:rPr>
          <w:rFonts w:ascii="Times New Roman" w:hAnsi="Times New Roman"/>
          <w:b/>
          <w:kern w:val="2"/>
          <w:sz w:val="28"/>
          <w:szCs w:val="28"/>
        </w:rPr>
        <w:t>выписки из домовой книги</w:t>
      </w:r>
      <w:r w:rsidRPr="007A4706">
        <w:rPr>
          <w:rFonts w:ascii="Times New Roman" w:hAnsi="Times New Roman"/>
          <w:b/>
          <w:kern w:val="2"/>
          <w:sz w:val="28"/>
          <w:szCs w:val="28"/>
        </w:rPr>
        <w:t>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7A470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» </w:t>
      </w:r>
      <w:r w:rsidR="00905D2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               </w:t>
      </w:r>
      <w:r w:rsidRPr="007A4706">
        <w:rPr>
          <w:rFonts w:ascii="Times New Roman" w:hAnsi="Times New Roman"/>
          <w:b/>
          <w:sz w:val="28"/>
          <w:szCs w:val="28"/>
        </w:rPr>
        <w:t>(В редакции от 28 ноября  2016 года № 207  Постановления Администрации сельского поселения Курумоч муниципального района Волжский Самарской области)</w:t>
      </w:r>
    </w:p>
    <w:p w:rsidR="0048491B" w:rsidRDefault="000E72DF" w:rsidP="000E72D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4A34">
        <w:rPr>
          <w:rFonts w:ascii="Times New Roman" w:hAnsi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</w:t>
      </w:r>
      <w:r w:rsidRPr="00CA4A34">
        <w:rPr>
          <w:rFonts w:ascii="Times New Roman" w:hAnsi="Times New Roman"/>
          <w:b/>
          <w:sz w:val="28"/>
          <w:szCs w:val="28"/>
        </w:rPr>
        <w:t xml:space="preserve">  </w:t>
      </w:r>
      <w:r w:rsidRPr="00CA4A34">
        <w:rPr>
          <w:rFonts w:ascii="Times New Roman" w:hAnsi="Times New Roman"/>
          <w:sz w:val="28"/>
          <w:szCs w:val="28"/>
        </w:rPr>
        <w:t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</w:t>
      </w:r>
      <w:r w:rsidR="0048491B">
        <w:rPr>
          <w:rFonts w:ascii="Times New Roman" w:hAnsi="Times New Roman"/>
          <w:sz w:val="28"/>
          <w:szCs w:val="28"/>
        </w:rPr>
        <w:t xml:space="preserve"> и </w:t>
      </w:r>
      <w:r w:rsidR="0048491B" w:rsidRPr="00C95797">
        <w:rPr>
          <w:rFonts w:ascii="Times New Roman" w:hAnsi="Times New Roman"/>
          <w:sz w:val="28"/>
          <w:szCs w:val="28"/>
        </w:rPr>
        <w:t>в связи  с исключением</w:t>
      </w:r>
      <w:r w:rsidR="0048491B" w:rsidRPr="00CE5A94">
        <w:rPr>
          <w:rFonts w:ascii="Times New Roman" w:hAnsi="Times New Roman"/>
          <w:sz w:val="28"/>
          <w:szCs w:val="28"/>
        </w:rPr>
        <w:t xml:space="preserve">  с</w:t>
      </w:r>
      <w:r w:rsidR="0048491B">
        <w:rPr>
          <w:rFonts w:ascii="Times New Roman" w:hAnsi="Times New Roman"/>
          <w:sz w:val="28"/>
          <w:szCs w:val="28"/>
        </w:rPr>
        <w:t xml:space="preserve"> 1 ноября 2016 г.  из распоряжени</w:t>
      </w:r>
      <w:r w:rsidR="007A4706">
        <w:rPr>
          <w:rFonts w:ascii="Times New Roman" w:hAnsi="Times New Roman"/>
          <w:sz w:val="28"/>
          <w:szCs w:val="28"/>
        </w:rPr>
        <w:t>я</w:t>
      </w:r>
      <w:r w:rsidR="004849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29.06.2012г № 1123 – р  «О перечне сведений, находящимся в распоряжении государственных органов субъектов  Российской Федерации, органов местного самоуправления, </w:t>
      </w:r>
      <w:r w:rsidR="0048491B">
        <w:rPr>
          <w:rFonts w:ascii="Times New Roman" w:hAnsi="Times New Roman"/>
          <w:sz w:val="28"/>
          <w:szCs w:val="28"/>
        </w:rPr>
        <w:lastRenderedPageBreak/>
        <w:t>территориальных  государственных  внебюджетных  фондов либо  подведомственных  государственным органам субъектов Российской Федерации или органам  местного самоуправления организаций, участвующих в предоставлении государственных или муниципальных  услуг, и необходимых для  предоставления государственных  услуг федеральными органами исполнительной власти и органами государственных внебюджетных фондов Российской Федерации</w:t>
      </w:r>
      <w:r w:rsidRPr="00CA4A34">
        <w:rPr>
          <w:rFonts w:ascii="Times New Roman" w:hAnsi="Times New Roman"/>
          <w:sz w:val="28"/>
          <w:szCs w:val="28"/>
        </w:rPr>
        <w:t xml:space="preserve"> </w:t>
      </w:r>
      <w:r w:rsidR="0048491B">
        <w:rPr>
          <w:rFonts w:ascii="Times New Roman" w:hAnsi="Times New Roman"/>
          <w:sz w:val="28"/>
          <w:szCs w:val="28"/>
        </w:rPr>
        <w:t>сведения  № 38  «Выписка из домой книги»</w:t>
      </w:r>
      <w:r w:rsidR="007A4706">
        <w:rPr>
          <w:rFonts w:ascii="Times New Roman" w:hAnsi="Times New Roman"/>
          <w:sz w:val="28"/>
          <w:szCs w:val="28"/>
        </w:rPr>
        <w:t xml:space="preserve"> </w:t>
      </w:r>
      <w:r w:rsidR="0048491B">
        <w:rPr>
          <w:rFonts w:ascii="Times New Roman" w:hAnsi="Times New Roman"/>
          <w:sz w:val="28"/>
          <w:szCs w:val="28"/>
        </w:rPr>
        <w:t xml:space="preserve">(в </w:t>
      </w:r>
      <w:r w:rsidR="007A4706">
        <w:rPr>
          <w:rFonts w:ascii="Times New Roman" w:hAnsi="Times New Roman"/>
          <w:sz w:val="28"/>
          <w:szCs w:val="28"/>
        </w:rPr>
        <w:t>соответствии</w:t>
      </w:r>
      <w:r w:rsidR="0048491B">
        <w:rPr>
          <w:rFonts w:ascii="Times New Roman" w:hAnsi="Times New Roman"/>
          <w:sz w:val="28"/>
          <w:szCs w:val="28"/>
        </w:rPr>
        <w:t xml:space="preserve"> с распоряжением </w:t>
      </w:r>
      <w:r w:rsidR="007A4706">
        <w:rPr>
          <w:rFonts w:ascii="Times New Roman" w:hAnsi="Times New Roman"/>
          <w:sz w:val="28"/>
          <w:szCs w:val="28"/>
        </w:rPr>
        <w:t>Правительства</w:t>
      </w:r>
      <w:r w:rsidR="0048491B">
        <w:rPr>
          <w:rFonts w:ascii="Times New Roman" w:hAnsi="Times New Roman"/>
          <w:sz w:val="28"/>
          <w:szCs w:val="28"/>
        </w:rPr>
        <w:t xml:space="preserve"> Российской Федерации от 30 </w:t>
      </w:r>
      <w:r w:rsidR="007A4706">
        <w:rPr>
          <w:rFonts w:ascii="Times New Roman" w:hAnsi="Times New Roman"/>
          <w:sz w:val="28"/>
          <w:szCs w:val="28"/>
        </w:rPr>
        <w:t>декабря 2015 года № 2756 – р)</w:t>
      </w:r>
    </w:p>
    <w:p w:rsidR="000E72DF" w:rsidRPr="00CA4A34" w:rsidRDefault="000E72DF" w:rsidP="000E72D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4A34">
        <w:rPr>
          <w:rFonts w:ascii="Times New Roman" w:hAnsi="Times New Roman"/>
          <w:sz w:val="28"/>
          <w:szCs w:val="28"/>
        </w:rPr>
        <w:t>Администрация сельского поселения Курумоч муниципального района Волжский Самарской области, ПОСТАНОВЛЯЕТ:</w:t>
      </w:r>
    </w:p>
    <w:p w:rsidR="007A4706" w:rsidRPr="00725587" w:rsidRDefault="007A4706" w:rsidP="007A470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587">
        <w:rPr>
          <w:rFonts w:ascii="Times New Roman" w:hAnsi="Times New Roman"/>
          <w:sz w:val="28"/>
          <w:szCs w:val="28"/>
        </w:rPr>
        <w:t xml:space="preserve">Исключить по всему тексту документа  Постановления Администрации сельского поселения Курумоч  от « 15 »  января  2016  года   №  </w:t>
      </w:r>
      <w:r w:rsidRPr="00725587">
        <w:rPr>
          <w:rFonts w:ascii="Times New Roman" w:hAnsi="Times New Roman"/>
          <w:noProof/>
          <w:sz w:val="28"/>
          <w:szCs w:val="28"/>
        </w:rPr>
        <w:t xml:space="preserve">6   </w:t>
      </w:r>
      <w:r w:rsidRPr="00725587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725587">
        <w:rPr>
          <w:rStyle w:val="a3"/>
          <w:rFonts w:ascii="Times New Roman" w:hAnsi="Times New Roman"/>
          <w:bCs/>
          <w:color w:val="000000"/>
          <w:sz w:val="28"/>
          <w:szCs w:val="28"/>
        </w:rPr>
        <w:t>«</w:t>
      </w:r>
      <w:r w:rsidRPr="00725587">
        <w:rPr>
          <w:rFonts w:ascii="Times New Roman" w:hAnsi="Times New Roman"/>
          <w:kern w:val="2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</w:r>
      <w:r w:rsidRPr="00725587">
        <w:rPr>
          <w:rFonts w:ascii="Times New Roman" w:hAnsi="Times New Roman"/>
          <w:color w:val="000000"/>
          <w:spacing w:val="3"/>
          <w:sz w:val="28"/>
          <w:szCs w:val="28"/>
        </w:rPr>
        <w:t xml:space="preserve">» </w:t>
      </w:r>
      <w:r w:rsidRPr="00725587">
        <w:rPr>
          <w:rFonts w:ascii="Times New Roman" w:hAnsi="Times New Roman"/>
          <w:sz w:val="28"/>
          <w:szCs w:val="28"/>
        </w:rPr>
        <w:t>(В редакции от 28 ноября  2016 года № 207  Постановления Администрации сельского поселения Курумоч муниципального района Волжский Самарской области)   слова  «выписки из домовой книги».</w:t>
      </w:r>
    </w:p>
    <w:p w:rsidR="000E34D2" w:rsidRDefault="000E34D2" w:rsidP="000E34D2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34D2">
        <w:rPr>
          <w:rFonts w:ascii="Times New Roman" w:hAnsi="Times New Roman"/>
          <w:color w:val="000000"/>
          <w:sz w:val="28"/>
          <w:szCs w:val="28"/>
        </w:rPr>
        <w:t xml:space="preserve">Опубликовать Административный регламент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 w:rsidRPr="000E34D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E34D2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E34D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Pr="000E34D2">
          <w:rPr>
            <w:rStyle w:val="a5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0E34D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Pr="000E34D2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E34D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3769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E34D2">
        <w:rPr>
          <w:rFonts w:ascii="Times New Roman" w:hAnsi="Times New Roman"/>
          <w:color w:val="000000"/>
          <w:sz w:val="28"/>
          <w:szCs w:val="28"/>
        </w:rPr>
        <w:t>информационно- телекоммуникационной сети 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ED14CF" w:rsidRPr="000E34D2" w:rsidRDefault="00ED14CF" w:rsidP="00ED14CF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4D2" w:rsidRDefault="000E34D2" w:rsidP="000E34D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34D2">
        <w:rPr>
          <w:rFonts w:ascii="Times New Roman" w:hAnsi="Times New Roman"/>
          <w:color w:val="000000"/>
          <w:sz w:val="28"/>
          <w:szCs w:val="28"/>
        </w:rPr>
        <w:lastRenderedPageBreak/>
        <w:t xml:space="preserve"> Настоящее постановление вступает в силу со дня его официального опубликования. </w:t>
      </w:r>
    </w:p>
    <w:p w:rsidR="00ED14CF" w:rsidRPr="00ED14CF" w:rsidRDefault="00ED14CF" w:rsidP="00ED14C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D14CF" w:rsidRDefault="00ED14CF" w:rsidP="00ED14C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4CF" w:rsidRDefault="00ED14CF" w:rsidP="00ED14C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4CF" w:rsidRPr="00ED14CF" w:rsidRDefault="00ED14CF" w:rsidP="00ED14C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D4" w:rsidRDefault="00ED14CF" w:rsidP="00ED14CF">
      <w:pPr>
        <w:ind w:left="360"/>
        <w:rPr>
          <w:rFonts w:ascii="Times New Roman" w:hAnsi="Times New Roman"/>
          <w:sz w:val="28"/>
          <w:szCs w:val="28"/>
        </w:rPr>
      </w:pPr>
      <w:r w:rsidRPr="00ED14CF">
        <w:rPr>
          <w:rFonts w:ascii="Times New Roman" w:hAnsi="Times New Roman"/>
          <w:sz w:val="28"/>
          <w:szCs w:val="28"/>
        </w:rPr>
        <w:t>Глав</w:t>
      </w:r>
      <w:r w:rsidR="0098105B">
        <w:rPr>
          <w:rFonts w:ascii="Times New Roman" w:hAnsi="Times New Roman"/>
          <w:sz w:val="28"/>
          <w:szCs w:val="28"/>
        </w:rPr>
        <w:t>а</w:t>
      </w:r>
      <w:r w:rsidRPr="00ED14CF">
        <w:rPr>
          <w:rFonts w:ascii="Times New Roman" w:hAnsi="Times New Roman"/>
          <w:sz w:val="28"/>
          <w:szCs w:val="28"/>
        </w:rPr>
        <w:t xml:space="preserve"> сельского поселения Курумоч </w:t>
      </w:r>
      <w:r w:rsidRPr="00ED14CF">
        <w:rPr>
          <w:rFonts w:ascii="Times New Roman" w:hAnsi="Times New Roman"/>
          <w:sz w:val="28"/>
          <w:szCs w:val="28"/>
        </w:rPr>
        <w:tab/>
      </w:r>
      <w:r w:rsidRPr="00ED14CF">
        <w:rPr>
          <w:rFonts w:ascii="Times New Roman" w:hAnsi="Times New Roman"/>
          <w:sz w:val="28"/>
          <w:szCs w:val="28"/>
        </w:rPr>
        <w:tab/>
      </w:r>
      <w:r w:rsidR="00277C0B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277C0B">
        <w:rPr>
          <w:rFonts w:ascii="Times New Roman" w:hAnsi="Times New Roman"/>
          <w:sz w:val="28"/>
          <w:szCs w:val="28"/>
        </w:rPr>
        <w:t xml:space="preserve"> </w:t>
      </w:r>
      <w:r w:rsidR="0098105B">
        <w:rPr>
          <w:rFonts w:ascii="Times New Roman" w:hAnsi="Times New Roman"/>
          <w:sz w:val="28"/>
          <w:szCs w:val="28"/>
        </w:rPr>
        <w:t>О.Л. Катынский</w:t>
      </w:r>
      <w:r w:rsidR="00006F1C">
        <w:rPr>
          <w:rFonts w:ascii="Times New Roman" w:hAnsi="Times New Roman"/>
          <w:sz w:val="28"/>
          <w:szCs w:val="28"/>
        </w:rPr>
        <w:t xml:space="preserve"> </w:t>
      </w:r>
      <w:r w:rsidRPr="00ED14CF">
        <w:rPr>
          <w:rFonts w:ascii="Times New Roman" w:hAnsi="Times New Roman"/>
          <w:sz w:val="28"/>
          <w:szCs w:val="28"/>
        </w:rPr>
        <w:t xml:space="preserve"> </w:t>
      </w: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</w:p>
    <w:p w:rsidR="00ED14CF" w:rsidRPr="00ED14CF" w:rsidRDefault="00ED14CF" w:rsidP="00ED14C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Кулешевская 9989361 </w:t>
      </w:r>
    </w:p>
    <w:sectPr w:rsidR="00ED14CF" w:rsidRPr="00ED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E45"/>
    <w:multiLevelType w:val="hybridMultilevel"/>
    <w:tmpl w:val="2CD4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966"/>
    <w:multiLevelType w:val="hybridMultilevel"/>
    <w:tmpl w:val="C7E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F"/>
    <w:rsid w:val="00006F1C"/>
    <w:rsid w:val="000E34D2"/>
    <w:rsid w:val="000E72DF"/>
    <w:rsid w:val="001923D4"/>
    <w:rsid w:val="00277C0B"/>
    <w:rsid w:val="003324B1"/>
    <w:rsid w:val="00385CD6"/>
    <w:rsid w:val="003D4EF9"/>
    <w:rsid w:val="0048491B"/>
    <w:rsid w:val="005E0714"/>
    <w:rsid w:val="0064039C"/>
    <w:rsid w:val="00647C39"/>
    <w:rsid w:val="006F6EE4"/>
    <w:rsid w:val="00725587"/>
    <w:rsid w:val="00732B32"/>
    <w:rsid w:val="007A4706"/>
    <w:rsid w:val="00872740"/>
    <w:rsid w:val="008950B3"/>
    <w:rsid w:val="00905D25"/>
    <w:rsid w:val="00937691"/>
    <w:rsid w:val="0098105B"/>
    <w:rsid w:val="009D05C8"/>
    <w:rsid w:val="00AB7475"/>
    <w:rsid w:val="00C06196"/>
    <w:rsid w:val="00C95797"/>
    <w:rsid w:val="00CE5A94"/>
    <w:rsid w:val="00D52510"/>
    <w:rsid w:val="00DC4598"/>
    <w:rsid w:val="00DC7B83"/>
    <w:rsid w:val="00E61B0B"/>
    <w:rsid w:val="00EC016B"/>
    <w:rsid w:val="00ED14CF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9F5"/>
  <w15:chartTrackingRefBased/>
  <w15:docId w15:val="{A1B5C5C8-BB29-4AC6-9A09-4C94259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7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72D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7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0E72DF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7A4706"/>
    <w:pPr>
      <w:ind w:left="720"/>
      <w:contextualSpacing/>
    </w:pPr>
  </w:style>
  <w:style w:type="character" w:styleId="a5">
    <w:name w:val="Hyperlink"/>
    <w:unhideWhenUsed/>
    <w:rsid w:val="000E34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C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2017-03-24T07:05:00Z</cp:lastPrinted>
  <dcterms:created xsi:type="dcterms:W3CDTF">2017-03-14T07:45:00Z</dcterms:created>
  <dcterms:modified xsi:type="dcterms:W3CDTF">2017-03-24T07:05:00Z</dcterms:modified>
</cp:coreProperties>
</file>